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69" w:rsidRDefault="00AC0669" w:rsidP="00AC0669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AC0669" w:rsidRDefault="00AC0669" w:rsidP="00AC0669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C0669" w:rsidRDefault="00AC0669" w:rsidP="00AC0669">
      <w:pPr>
        <w:jc w:val="both"/>
        <w:rPr>
          <w:rFonts w:ascii="Arial" w:hAnsi="Arial" w:cs="Arial"/>
          <w:b/>
          <w:sz w:val="24"/>
          <w:szCs w:val="24"/>
        </w:rPr>
      </w:pPr>
    </w:p>
    <w:p w:rsidR="00AC0669" w:rsidRDefault="00AC0669" w:rsidP="00AC0669">
      <w:pPr>
        <w:jc w:val="both"/>
        <w:rPr>
          <w:rFonts w:ascii="Arial" w:hAnsi="Arial" w:cs="Arial"/>
          <w:b/>
          <w:sz w:val="24"/>
          <w:szCs w:val="24"/>
        </w:rPr>
      </w:pPr>
    </w:p>
    <w:p w:rsidR="00AC0669" w:rsidRDefault="00AC0669" w:rsidP="00AC066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seja instalado um abrigo de ponto de ônibus nas margens da BR 101, Km 139</w:t>
      </w:r>
      <w:r w:rsidR="00FF06F8">
        <w:rPr>
          <w:rFonts w:ascii="Arial" w:hAnsi="Arial" w:cs="Arial"/>
          <w:b/>
          <w:sz w:val="24"/>
          <w:szCs w:val="24"/>
        </w:rPr>
        <w:t>, em frente ao viveiro Jardins</w:t>
      </w:r>
      <w:r>
        <w:rPr>
          <w:rFonts w:ascii="Arial" w:hAnsi="Arial" w:cs="Arial"/>
          <w:b/>
          <w:sz w:val="24"/>
          <w:szCs w:val="24"/>
        </w:rPr>
        <w:t xml:space="preserve"> e Pomares. Justificando o pedido, a falta de abrigo faz com que os moradores locais fiquem exposto ao sol e chuva em total desconforto enquanto aguardam o ônibus. </w:t>
      </w:r>
    </w:p>
    <w:p w:rsidR="00AC0669" w:rsidRDefault="00AC0669" w:rsidP="00AC066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AC0669" w:rsidRDefault="00AC0669" w:rsidP="00AC066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AC0669" w:rsidRDefault="00AC0669" w:rsidP="00AC066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P.Deferimento</w:t>
      </w:r>
      <w:proofErr w:type="spellEnd"/>
    </w:p>
    <w:p w:rsidR="00AC0669" w:rsidRDefault="00AC0669" w:rsidP="00AC06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AC0669" w:rsidRDefault="00AC0669" w:rsidP="00AC0669">
      <w:pPr>
        <w:rPr>
          <w:rFonts w:ascii="Arial" w:hAnsi="Arial" w:cs="Arial"/>
          <w:b/>
          <w:sz w:val="24"/>
          <w:szCs w:val="24"/>
        </w:rPr>
      </w:pPr>
    </w:p>
    <w:p w:rsidR="00AC0669" w:rsidRDefault="00AC0669" w:rsidP="00AC06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Linhares,08 de </w:t>
      </w:r>
      <w:proofErr w:type="gramStart"/>
      <w:r>
        <w:rPr>
          <w:rFonts w:ascii="Arial" w:hAnsi="Arial" w:cs="Arial"/>
          <w:b/>
          <w:sz w:val="24"/>
          <w:szCs w:val="24"/>
        </w:rPr>
        <w:t>Julho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AC0669" w:rsidRDefault="00AC0669" w:rsidP="00AC0669">
      <w:pPr>
        <w:rPr>
          <w:rFonts w:ascii="Arial" w:hAnsi="Arial" w:cs="Arial"/>
          <w:b/>
          <w:sz w:val="24"/>
          <w:szCs w:val="24"/>
        </w:rPr>
      </w:pPr>
    </w:p>
    <w:p w:rsidR="00BA7D99" w:rsidRDefault="00BA7D99" w:rsidP="00BA7D9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C0669" w:rsidRDefault="00AC0669" w:rsidP="00AC0669">
      <w:pPr>
        <w:rPr>
          <w:rFonts w:ascii="Arial" w:hAnsi="Arial" w:cs="Arial"/>
          <w:b/>
          <w:sz w:val="24"/>
          <w:szCs w:val="24"/>
        </w:rPr>
      </w:pPr>
    </w:p>
    <w:p w:rsidR="00AC0669" w:rsidRDefault="00AC0669" w:rsidP="00AC0669">
      <w:pPr>
        <w:rPr>
          <w:rFonts w:ascii="Arial" w:hAnsi="Arial" w:cs="Arial"/>
          <w:b/>
          <w:sz w:val="24"/>
          <w:szCs w:val="24"/>
        </w:rPr>
      </w:pPr>
    </w:p>
    <w:p w:rsidR="00AC0669" w:rsidRDefault="00AC0669" w:rsidP="00AC0669">
      <w:pPr>
        <w:rPr>
          <w:rFonts w:ascii="Arial" w:hAnsi="Arial" w:cs="Arial"/>
          <w:b/>
          <w:sz w:val="24"/>
          <w:szCs w:val="24"/>
        </w:rPr>
      </w:pPr>
    </w:p>
    <w:p w:rsidR="00AC0669" w:rsidRDefault="00AC0669" w:rsidP="00AC0669">
      <w:pPr>
        <w:rPr>
          <w:rFonts w:ascii="Arial" w:hAnsi="Arial" w:cs="Arial"/>
          <w:b/>
          <w:sz w:val="24"/>
          <w:szCs w:val="24"/>
        </w:rPr>
      </w:pPr>
    </w:p>
    <w:p w:rsidR="00AC0669" w:rsidRDefault="00AC0669" w:rsidP="00AC06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AC0669" w:rsidRDefault="00AC0669" w:rsidP="00AC06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AC0669" w:rsidRDefault="00AC0669" w:rsidP="00AC0669">
      <w:pPr>
        <w:jc w:val="both"/>
        <w:rPr>
          <w:rFonts w:ascii="Arial" w:hAnsi="Arial" w:cs="Arial"/>
          <w:b/>
          <w:sz w:val="24"/>
          <w:szCs w:val="24"/>
        </w:rPr>
      </w:pPr>
    </w:p>
    <w:p w:rsidR="00734611" w:rsidRDefault="00734611"/>
    <w:sectPr w:rsidR="0073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F1"/>
    <w:rsid w:val="00124CF1"/>
    <w:rsid w:val="00734611"/>
    <w:rsid w:val="00AC0669"/>
    <w:rsid w:val="00BA7D99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98A33-4B32-47BC-95B2-91240D83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69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6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4</cp:revision>
  <dcterms:created xsi:type="dcterms:W3CDTF">2020-07-08T09:51:00Z</dcterms:created>
  <dcterms:modified xsi:type="dcterms:W3CDTF">2020-07-08T11:41:00Z</dcterms:modified>
</cp:coreProperties>
</file>