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8B0" w:rsidRPr="007C45A7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  <w:r w:rsidRPr="007C45A7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660031" w:rsidRPr="007C45A7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</w:p>
    <w:p w:rsidR="00B22C7B" w:rsidRPr="007C45A7" w:rsidRDefault="00B22C7B" w:rsidP="00660031">
      <w:pPr>
        <w:rPr>
          <w:rFonts w:ascii="Cambria" w:hAnsi="Cambria" w:cs="Arial"/>
          <w:b/>
          <w:sz w:val="24"/>
          <w:szCs w:val="24"/>
          <w:u w:val="single"/>
        </w:rPr>
      </w:pPr>
      <w:r w:rsidRPr="007C45A7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B22C7B" w:rsidRPr="007C45A7" w:rsidRDefault="00B22C7B" w:rsidP="00660031">
      <w:pPr>
        <w:rPr>
          <w:rFonts w:ascii="Cambria" w:hAnsi="Cambria" w:cs="Arial"/>
          <w:b/>
          <w:sz w:val="24"/>
          <w:szCs w:val="24"/>
        </w:rPr>
      </w:pPr>
    </w:p>
    <w:p w:rsidR="000E421E" w:rsidRPr="007C45A7" w:rsidRDefault="00C118B0" w:rsidP="00660031">
      <w:pPr>
        <w:rPr>
          <w:rFonts w:ascii="Cambria" w:hAnsi="Cambria" w:cs="Arial"/>
          <w:b/>
          <w:sz w:val="24"/>
          <w:szCs w:val="24"/>
        </w:rPr>
      </w:pPr>
      <w:r w:rsidRPr="007C45A7">
        <w:rPr>
          <w:rFonts w:ascii="Cambria" w:hAnsi="Cambria" w:cs="Arial"/>
          <w:b/>
          <w:sz w:val="24"/>
          <w:szCs w:val="24"/>
        </w:rPr>
        <w:t>REQUERIMENTO N</w:t>
      </w:r>
      <w:r w:rsidR="0039628B">
        <w:rPr>
          <w:rFonts w:ascii="Cambria" w:hAnsi="Cambria" w:cs="Arial"/>
          <w:b/>
          <w:sz w:val="24"/>
          <w:szCs w:val="24"/>
        </w:rPr>
        <w:t xml:space="preserve">º </w:t>
      </w:r>
      <w:r w:rsidR="000E421E">
        <w:rPr>
          <w:rFonts w:ascii="Cambria" w:hAnsi="Cambria" w:cs="Arial"/>
          <w:b/>
          <w:sz w:val="24"/>
          <w:szCs w:val="24"/>
        </w:rPr>
        <w:t>238/2019</w:t>
      </w:r>
      <w:bookmarkStart w:id="0" w:name="_GoBack"/>
      <w:bookmarkEnd w:id="0"/>
    </w:p>
    <w:p w:rsidR="00B22C7B" w:rsidRPr="007C45A7" w:rsidRDefault="00B22C7B" w:rsidP="00B22C7B">
      <w:pPr>
        <w:ind w:left="2832"/>
        <w:jc w:val="both"/>
        <w:rPr>
          <w:rFonts w:ascii="Cambria" w:hAnsi="Cambria" w:cs="Arial"/>
          <w:b/>
          <w:sz w:val="24"/>
          <w:szCs w:val="24"/>
        </w:rPr>
      </w:pPr>
    </w:p>
    <w:p w:rsidR="00660031" w:rsidRPr="007C45A7" w:rsidRDefault="00266CD0" w:rsidP="00D865D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7C45A7">
        <w:rPr>
          <w:rFonts w:ascii="Cambria" w:hAnsi="Cambria" w:cs="Arial"/>
          <w:b/>
          <w:sz w:val="24"/>
          <w:szCs w:val="24"/>
        </w:rPr>
        <w:t>A</w:t>
      </w:r>
      <w:r w:rsidR="00B22C7B" w:rsidRPr="007C45A7">
        <w:rPr>
          <w:rFonts w:ascii="Cambria" w:hAnsi="Cambria" w:cs="Arial"/>
          <w:b/>
          <w:sz w:val="24"/>
          <w:szCs w:val="24"/>
        </w:rPr>
        <w:t>o Chefe do Poder Executivo solicitando</w:t>
      </w:r>
      <w:r w:rsidR="0039628B">
        <w:rPr>
          <w:rFonts w:ascii="Cambria" w:hAnsi="Cambria" w:cs="Arial"/>
          <w:b/>
          <w:sz w:val="24"/>
          <w:szCs w:val="24"/>
        </w:rPr>
        <w:t xml:space="preserve"> a recuperação da estrada que dá acesso a ETE (Estação de Tratamento de Efluentes), no Distrito de Bebedouro</w:t>
      </w:r>
      <w:r w:rsidR="002671C0">
        <w:rPr>
          <w:rFonts w:ascii="Cambria" w:hAnsi="Cambria" w:cs="Arial"/>
          <w:b/>
          <w:sz w:val="24"/>
          <w:szCs w:val="24"/>
        </w:rPr>
        <w:t>,</w:t>
      </w:r>
      <w:r w:rsidR="007C45A7" w:rsidRPr="007C45A7">
        <w:rPr>
          <w:rFonts w:ascii="Cambria" w:hAnsi="Cambria" w:cs="Arial"/>
          <w:b/>
          <w:sz w:val="24"/>
          <w:szCs w:val="24"/>
        </w:rPr>
        <w:t xml:space="preserve"> interior de Linhares.</w:t>
      </w:r>
      <w:r w:rsidRPr="007C45A7">
        <w:rPr>
          <w:rFonts w:ascii="Cambria" w:hAnsi="Cambria" w:cs="Arial"/>
          <w:b/>
          <w:sz w:val="24"/>
          <w:szCs w:val="24"/>
        </w:rPr>
        <w:t xml:space="preserve"> </w:t>
      </w:r>
    </w:p>
    <w:p w:rsidR="00660031" w:rsidRPr="007C45A7" w:rsidRDefault="00266CD0" w:rsidP="00660031">
      <w:pPr>
        <w:rPr>
          <w:rFonts w:ascii="Cambria" w:hAnsi="Cambria"/>
          <w:b/>
          <w:sz w:val="24"/>
          <w:szCs w:val="24"/>
        </w:rPr>
      </w:pPr>
      <w:r w:rsidRPr="007C45A7">
        <w:rPr>
          <w:rFonts w:ascii="Cambria" w:hAnsi="Cambria"/>
          <w:b/>
          <w:sz w:val="24"/>
          <w:szCs w:val="24"/>
        </w:rPr>
        <w:t xml:space="preserve"> </w:t>
      </w:r>
    </w:p>
    <w:p w:rsidR="006B28E7" w:rsidRPr="007C45A7" w:rsidRDefault="00C118B0" w:rsidP="00660031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7C45A7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7C45A7">
        <w:rPr>
          <w:rFonts w:ascii="Cambria" w:hAnsi="Cambria" w:cs="Arial"/>
          <w:b/>
          <w:sz w:val="24"/>
          <w:szCs w:val="24"/>
        </w:rPr>
        <w:t xml:space="preserve">, </w:t>
      </w:r>
      <w:r w:rsidRPr="007C45A7">
        <w:rPr>
          <w:rFonts w:ascii="Cambria" w:hAnsi="Cambria" w:cs="Arial"/>
          <w:sz w:val="24"/>
          <w:szCs w:val="24"/>
        </w:rPr>
        <w:t>Vereador com assento nesta Casa de Leis, vem respeitosamente REQUERER à Vossa Excelência, que</w:t>
      </w:r>
      <w:r w:rsidR="009B6938" w:rsidRPr="007C45A7">
        <w:rPr>
          <w:rFonts w:ascii="Cambria" w:hAnsi="Cambria" w:cs="Arial"/>
          <w:sz w:val="24"/>
          <w:szCs w:val="24"/>
        </w:rPr>
        <w:t xml:space="preserve"> se</w:t>
      </w:r>
      <w:r w:rsidR="007C45A7" w:rsidRPr="007C45A7">
        <w:rPr>
          <w:rFonts w:ascii="Cambria" w:hAnsi="Cambria" w:cs="Arial"/>
          <w:sz w:val="24"/>
          <w:szCs w:val="24"/>
        </w:rPr>
        <w:t xml:space="preserve"> </w:t>
      </w:r>
      <w:r w:rsidRPr="007C45A7">
        <w:rPr>
          <w:rFonts w:ascii="Cambria" w:hAnsi="Cambria" w:cs="Arial"/>
          <w:sz w:val="24"/>
          <w:szCs w:val="24"/>
        </w:rPr>
        <w:t>digne em oficiar junto ao Chefe do Poder Executivo desse Município solicitando a Secret</w:t>
      </w:r>
      <w:r w:rsidR="00A64101" w:rsidRPr="007C45A7">
        <w:rPr>
          <w:rFonts w:ascii="Cambria" w:hAnsi="Cambria" w:cs="Arial"/>
          <w:sz w:val="24"/>
          <w:szCs w:val="24"/>
        </w:rPr>
        <w:t>aria Municipal de Obras</w:t>
      </w:r>
      <w:r w:rsidRPr="007C45A7">
        <w:rPr>
          <w:rFonts w:ascii="Cambria" w:hAnsi="Cambria" w:cs="Arial"/>
          <w:sz w:val="24"/>
          <w:szCs w:val="24"/>
        </w:rPr>
        <w:t xml:space="preserve"> para que </w:t>
      </w:r>
      <w:r w:rsidR="008D3556" w:rsidRPr="007C45A7">
        <w:rPr>
          <w:rFonts w:ascii="Cambria" w:hAnsi="Cambria" w:cs="Arial"/>
          <w:sz w:val="24"/>
          <w:szCs w:val="24"/>
        </w:rPr>
        <w:t>providencie</w:t>
      </w:r>
      <w:r w:rsidR="00526FB3" w:rsidRPr="007C45A7">
        <w:rPr>
          <w:rFonts w:ascii="Cambria" w:hAnsi="Cambria" w:cs="Arial"/>
          <w:sz w:val="24"/>
          <w:szCs w:val="24"/>
        </w:rPr>
        <w:t xml:space="preserve"> a revitalização</w:t>
      </w:r>
      <w:r w:rsidR="0039628B">
        <w:rPr>
          <w:rFonts w:ascii="Cambria" w:hAnsi="Cambria" w:cs="Arial"/>
          <w:sz w:val="24"/>
          <w:szCs w:val="24"/>
        </w:rPr>
        <w:t xml:space="preserve"> da estrada que passa pela Fazenda Guarani e dá acesso a ETE de Bebedouro, além do mais a estrada informada é usada para o transporte escolar, e não está em boas condições, principalmente quando chove pois, a estrada está acometida com várias crateras necessitando urgentemente de recuperação, aplicando se for o caso solo brita ou outro material pertinente para uma maior conservação de estrada. Atualmente esta estrada tem causado transtornos a pedestres, motociclistas, ciclistas e outros transeuntes, (fotos em anexo).</w:t>
      </w:r>
      <w:r w:rsidR="002671C0">
        <w:rPr>
          <w:rFonts w:ascii="Cambria" w:hAnsi="Cambria" w:cs="Arial"/>
          <w:sz w:val="24"/>
          <w:szCs w:val="24"/>
        </w:rPr>
        <w:t xml:space="preserve">  </w:t>
      </w:r>
      <w:r w:rsidR="00660031" w:rsidRPr="007C45A7">
        <w:rPr>
          <w:rFonts w:ascii="Cambria" w:hAnsi="Cambria" w:cs="Arial"/>
          <w:sz w:val="24"/>
          <w:szCs w:val="24"/>
          <w:u w:val="single"/>
        </w:rPr>
        <w:t xml:space="preserve"> </w:t>
      </w:r>
    </w:p>
    <w:p w:rsidR="00660031" w:rsidRPr="007C45A7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7C45A7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660031" w:rsidRPr="007C45A7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7C45A7">
        <w:rPr>
          <w:rFonts w:ascii="Cambria" w:hAnsi="Cambria" w:cs="Arial"/>
          <w:sz w:val="24"/>
          <w:szCs w:val="24"/>
        </w:rPr>
        <w:t>Pede e espera deferimento</w:t>
      </w:r>
    </w:p>
    <w:p w:rsidR="00660031" w:rsidRPr="007C45A7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7C45A7">
        <w:rPr>
          <w:rFonts w:ascii="Cambria" w:hAnsi="Cambria" w:cs="Arial"/>
          <w:sz w:val="24"/>
          <w:szCs w:val="24"/>
        </w:rPr>
        <w:t>PLENÁRIO “JOAQUIM CALMON”</w:t>
      </w:r>
    </w:p>
    <w:p w:rsidR="00C118B0" w:rsidRPr="007C45A7" w:rsidRDefault="0039628B" w:rsidP="00C118B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 21 de fevereiro de 2019.</w:t>
      </w:r>
    </w:p>
    <w:p w:rsidR="00660031" w:rsidRPr="007C45A7" w:rsidRDefault="00660031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660031" w:rsidRPr="007C45A7" w:rsidRDefault="00660031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660031" w:rsidRPr="007C45A7" w:rsidRDefault="007C45A7" w:rsidP="00526FB3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7C45A7">
        <w:rPr>
          <w:rFonts w:ascii="Cambria" w:hAnsi="Cambria" w:cs="Arial"/>
          <w:b/>
          <w:sz w:val="24"/>
          <w:szCs w:val="24"/>
        </w:rPr>
        <w:t>________</w:t>
      </w:r>
      <w:r w:rsidR="00E64721" w:rsidRPr="007C45A7">
        <w:rPr>
          <w:rFonts w:ascii="Cambria" w:hAnsi="Cambria" w:cs="Arial"/>
          <w:b/>
          <w:sz w:val="24"/>
          <w:szCs w:val="24"/>
        </w:rPr>
        <w:t>____</w:t>
      </w:r>
      <w:r>
        <w:rPr>
          <w:rFonts w:ascii="Cambria" w:hAnsi="Cambria" w:cs="Arial"/>
          <w:b/>
          <w:sz w:val="24"/>
          <w:szCs w:val="24"/>
        </w:rPr>
        <w:t>_______</w:t>
      </w:r>
      <w:r w:rsidR="00E64721" w:rsidRPr="007C45A7">
        <w:rPr>
          <w:rFonts w:ascii="Cambria" w:hAnsi="Cambria" w:cs="Arial"/>
          <w:b/>
          <w:sz w:val="24"/>
          <w:szCs w:val="24"/>
        </w:rPr>
        <w:t>____________</w:t>
      </w:r>
    </w:p>
    <w:p w:rsidR="00DB1D68" w:rsidRPr="007C45A7" w:rsidRDefault="00DB1D68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7C45A7">
        <w:rPr>
          <w:rFonts w:ascii="Cambria" w:hAnsi="Cambria" w:cs="Arial"/>
          <w:b/>
          <w:sz w:val="24"/>
          <w:szCs w:val="24"/>
        </w:rPr>
        <w:t>GELSON</w:t>
      </w:r>
      <w:r w:rsidR="007C45A7" w:rsidRPr="007C45A7">
        <w:rPr>
          <w:rFonts w:ascii="Cambria" w:hAnsi="Cambria" w:cs="Arial"/>
          <w:b/>
          <w:sz w:val="24"/>
          <w:szCs w:val="24"/>
        </w:rPr>
        <w:t xml:space="preserve"> LUIZ</w:t>
      </w:r>
      <w:r w:rsidRPr="007C45A7">
        <w:rPr>
          <w:rFonts w:ascii="Cambria" w:hAnsi="Cambria" w:cs="Arial"/>
          <w:b/>
          <w:sz w:val="24"/>
          <w:szCs w:val="24"/>
        </w:rPr>
        <w:t xml:space="preserve"> SUAVE</w:t>
      </w:r>
    </w:p>
    <w:p w:rsidR="00C118B0" w:rsidRPr="007C45A7" w:rsidRDefault="00C118B0" w:rsidP="00660031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7C45A7">
        <w:rPr>
          <w:rFonts w:ascii="Cambria" w:hAnsi="Cambria" w:cs="Arial"/>
          <w:b/>
          <w:sz w:val="20"/>
          <w:szCs w:val="20"/>
        </w:rPr>
        <w:t>VEREADOR</w:t>
      </w:r>
      <w:r w:rsidR="007C45A7" w:rsidRPr="007C45A7">
        <w:rPr>
          <w:rFonts w:ascii="Cambria" w:hAnsi="Cambria" w:cs="Arial"/>
          <w:b/>
          <w:sz w:val="20"/>
          <w:szCs w:val="20"/>
        </w:rPr>
        <w:t xml:space="preserve"> PSC</w:t>
      </w:r>
    </w:p>
    <w:sectPr w:rsidR="00C118B0" w:rsidRPr="007C4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5400"/>
    <w:rsid w:val="000E139D"/>
    <w:rsid w:val="000E421E"/>
    <w:rsid w:val="00201111"/>
    <w:rsid w:val="00222DC2"/>
    <w:rsid w:val="00266CD0"/>
    <w:rsid w:val="002671C0"/>
    <w:rsid w:val="00393966"/>
    <w:rsid w:val="0039628B"/>
    <w:rsid w:val="004A4C94"/>
    <w:rsid w:val="00526FB3"/>
    <w:rsid w:val="00547160"/>
    <w:rsid w:val="005850C1"/>
    <w:rsid w:val="005A6346"/>
    <w:rsid w:val="005B16AF"/>
    <w:rsid w:val="005B74A4"/>
    <w:rsid w:val="006504CC"/>
    <w:rsid w:val="006577B4"/>
    <w:rsid w:val="00660031"/>
    <w:rsid w:val="00685D43"/>
    <w:rsid w:val="00692804"/>
    <w:rsid w:val="006B28E7"/>
    <w:rsid w:val="007C45A7"/>
    <w:rsid w:val="007D418F"/>
    <w:rsid w:val="00834AA9"/>
    <w:rsid w:val="00863425"/>
    <w:rsid w:val="008A37A8"/>
    <w:rsid w:val="008D3556"/>
    <w:rsid w:val="00940E60"/>
    <w:rsid w:val="00970D56"/>
    <w:rsid w:val="009B12F3"/>
    <w:rsid w:val="009B6938"/>
    <w:rsid w:val="00A45333"/>
    <w:rsid w:val="00A64101"/>
    <w:rsid w:val="00B22C7B"/>
    <w:rsid w:val="00B477DE"/>
    <w:rsid w:val="00B556B8"/>
    <w:rsid w:val="00B83B95"/>
    <w:rsid w:val="00BF6CDA"/>
    <w:rsid w:val="00C118B0"/>
    <w:rsid w:val="00C1190E"/>
    <w:rsid w:val="00C14380"/>
    <w:rsid w:val="00C91987"/>
    <w:rsid w:val="00CA2C8D"/>
    <w:rsid w:val="00CA485D"/>
    <w:rsid w:val="00D724F5"/>
    <w:rsid w:val="00D865DC"/>
    <w:rsid w:val="00DB1D68"/>
    <w:rsid w:val="00E64721"/>
    <w:rsid w:val="00EA6D20"/>
    <w:rsid w:val="00EB6C10"/>
    <w:rsid w:val="00EE75F5"/>
    <w:rsid w:val="00F80260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5</cp:revision>
  <cp:lastPrinted>2018-11-26T10:11:00Z</cp:lastPrinted>
  <dcterms:created xsi:type="dcterms:W3CDTF">2018-11-26T10:13:00Z</dcterms:created>
  <dcterms:modified xsi:type="dcterms:W3CDTF">2019-02-21T11:10:00Z</dcterms:modified>
</cp:coreProperties>
</file>